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6F6" w:rsidRPr="00A12CA7" w:rsidRDefault="006F46F6" w:rsidP="006F46F6">
      <w:pPr>
        <w:spacing w:line="5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6F46F6" w:rsidRPr="00A12CA7" w:rsidRDefault="006F46F6" w:rsidP="006F46F6">
      <w:pPr>
        <w:spacing w:line="540" w:lineRule="exact"/>
        <w:rPr>
          <w:rFonts w:ascii="仿宋" w:eastAsia="仿宋" w:hAnsi="仿宋"/>
          <w:sz w:val="32"/>
          <w:szCs w:val="32"/>
        </w:rPr>
      </w:pPr>
    </w:p>
    <w:p w:rsidR="006F46F6" w:rsidRDefault="006F46F6" w:rsidP="006F46F6">
      <w:pPr>
        <w:widowControl/>
        <w:ind w:left="1" w:firstLineChars="221" w:firstLine="707"/>
        <w:jc w:val="center"/>
        <w:rPr>
          <w:rFonts w:ascii="Times New Roman" w:eastAsia="仿宋_GB2312" w:hAnsi="Times New Roman" w:cs="仿宋_GB2312"/>
          <w:color w:val="070707"/>
          <w:kern w:val="0"/>
          <w:sz w:val="32"/>
          <w:szCs w:val="32"/>
        </w:rPr>
      </w:pPr>
      <w:r>
        <w:rPr>
          <w:rFonts w:ascii="Times New Roman" w:eastAsia="黑体" w:hAnsi="Times New Roman" w:hint="eastAsia"/>
          <w:color w:val="070707"/>
          <w:kern w:val="0"/>
          <w:sz w:val="32"/>
          <w:szCs w:val="32"/>
        </w:rPr>
        <w:t>参赛条件及要求</w:t>
      </w:r>
    </w:p>
    <w:p w:rsidR="006F46F6" w:rsidRPr="008F4138" w:rsidRDefault="006F46F6" w:rsidP="00CC051B">
      <w:pPr>
        <w:widowControl/>
        <w:ind w:firstLine="645"/>
        <w:rPr>
          <w:rFonts w:ascii="Times New Roman" w:eastAsia="仿宋_GB2312" w:hAnsi="Times New Roman" w:cs="仿宋_GB2312"/>
          <w:color w:val="070707"/>
          <w:kern w:val="0"/>
          <w:sz w:val="32"/>
          <w:szCs w:val="32"/>
        </w:rPr>
      </w:pPr>
      <w:r>
        <w:rPr>
          <w:rFonts w:ascii="Times New Roman" w:eastAsia="楷体_GB2312" w:hAnsi="Times New Roman" w:cs="楷体" w:hint="eastAsia"/>
          <w:b/>
          <w:color w:val="070707"/>
          <w:kern w:val="0"/>
          <w:sz w:val="32"/>
          <w:szCs w:val="32"/>
        </w:rPr>
        <w:t>（一）企业组</w:t>
      </w:r>
      <w:bookmarkStart w:id="0" w:name="_GoBack"/>
      <w:bookmarkEnd w:id="0"/>
      <w:r>
        <w:rPr>
          <w:rFonts w:ascii="Times New Roman" w:eastAsia="楷体" w:hAnsi="Times New Roman" w:cs="楷体" w:hint="eastAsia"/>
          <w:color w:val="070707"/>
          <w:kern w:val="0"/>
          <w:sz w:val="32"/>
          <w:szCs w:val="32"/>
        </w:rPr>
        <w:br/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在中国境内注册，符合《中小企业划型标准规定》（工信部联企业〔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2011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〕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300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号）文件规定的中小微企业</w:t>
      </w:r>
      <w:r w:rsidRPr="008F4138"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（可扫码</w:t>
      </w:r>
      <w:r w:rsidRPr="008F4138">
        <w:rPr>
          <w:rFonts w:ascii="Times New Roman" w:eastAsia="仿宋_GB2312" w:hAnsi="Times New Roman" w:cs="仿宋_GB2312"/>
          <w:color w:val="070707"/>
          <w:kern w:val="0"/>
          <w:sz w:val="32"/>
          <w:szCs w:val="32"/>
        </w:rPr>
        <w:t>利用</w:t>
      </w:r>
      <w:r w:rsidRPr="008F4138"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“中小</w:t>
      </w:r>
      <w:r w:rsidRPr="008F4138">
        <w:rPr>
          <w:rFonts w:ascii="Times New Roman" w:eastAsia="仿宋_GB2312" w:hAnsi="Times New Roman" w:cs="仿宋_GB2312"/>
          <w:color w:val="070707"/>
          <w:kern w:val="0"/>
          <w:sz w:val="32"/>
          <w:szCs w:val="32"/>
        </w:rPr>
        <w:t>企业规模类型自测小程序</w:t>
      </w:r>
      <w:r w:rsidRPr="008F4138"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”进行</w:t>
      </w:r>
      <w:r w:rsidRPr="008F4138">
        <w:rPr>
          <w:rFonts w:ascii="Times New Roman" w:eastAsia="仿宋_GB2312" w:hAnsi="Times New Roman" w:cs="仿宋_GB2312"/>
          <w:color w:val="070707"/>
          <w:kern w:val="0"/>
          <w:sz w:val="32"/>
          <w:szCs w:val="32"/>
        </w:rPr>
        <w:t>自测</w:t>
      </w:r>
      <w:r w:rsidR="008F4138"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，</w:t>
      </w:r>
      <w:r w:rsidR="008F4138">
        <w:rPr>
          <w:rFonts w:ascii="Times New Roman" w:eastAsia="仿宋_GB2312" w:hAnsi="Times New Roman" w:cs="仿宋_GB2312"/>
          <w:color w:val="070707"/>
          <w:kern w:val="0"/>
          <w:sz w:val="32"/>
          <w:szCs w:val="32"/>
        </w:rPr>
        <w:t>后附</w:t>
      </w:r>
      <w:r w:rsidRPr="008F4138"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）</w:t>
      </w:r>
      <w:r w:rsidR="00B5752A" w:rsidRPr="008F4138"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；</w:t>
      </w:r>
    </w:p>
    <w:p w:rsidR="006F46F6" w:rsidRDefault="006F46F6" w:rsidP="006F46F6">
      <w:pPr>
        <w:widowControl/>
        <w:ind w:firstLineChars="200" w:firstLine="640"/>
        <w:rPr>
          <w:rFonts w:ascii="Times New Roman" w:eastAsia="仿宋_GB2312" w:hAnsi="Times New Roman" w:cs="仿宋_GB2312"/>
          <w:color w:val="070707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参赛项目已进入市场，具有良好发展潜力；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br/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拥有自主知识产权且无产权纠纷；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br/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4.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无不良记录。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br/>
      </w:r>
      <w:r>
        <w:rPr>
          <w:rFonts w:ascii="Times New Roman" w:eastAsia="楷体_GB2312" w:hAnsi="Times New Roman" w:cs="楷体" w:hint="eastAsia"/>
          <w:b/>
          <w:color w:val="070707"/>
          <w:kern w:val="0"/>
          <w:sz w:val="32"/>
          <w:szCs w:val="32"/>
        </w:rPr>
        <w:t xml:space="preserve">　　（二）</w:t>
      </w:r>
      <w:proofErr w:type="gramStart"/>
      <w:r>
        <w:rPr>
          <w:rFonts w:ascii="Times New Roman" w:eastAsia="楷体_GB2312" w:hAnsi="Times New Roman" w:cs="楷体" w:hint="eastAsia"/>
          <w:b/>
          <w:color w:val="070707"/>
          <w:kern w:val="0"/>
          <w:sz w:val="32"/>
          <w:szCs w:val="32"/>
        </w:rPr>
        <w:t>创客组</w:t>
      </w:r>
      <w:proofErr w:type="gramEnd"/>
      <w:r>
        <w:rPr>
          <w:rFonts w:ascii="Times New Roman" w:eastAsia="楷体" w:hAnsi="Times New Roman" w:cs="楷体" w:hint="eastAsia"/>
          <w:color w:val="070707"/>
          <w:kern w:val="0"/>
          <w:sz w:val="32"/>
          <w:szCs w:val="32"/>
        </w:rPr>
        <w:br/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cs="仿宋_GB2312"/>
          <w:color w:val="070707"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1.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遵纪守法的个人或团队；</w:t>
      </w:r>
    </w:p>
    <w:p w:rsidR="00CC051B" w:rsidRDefault="006F46F6" w:rsidP="00CC051B">
      <w:pPr>
        <w:ind w:firstLine="645"/>
        <w:rPr>
          <w:rFonts w:ascii="Times New Roman" w:eastAsia="仿宋_GB2312" w:hAnsi="Times New Roman" w:cs="仿宋_GB2312"/>
          <w:color w:val="070707"/>
          <w:kern w:val="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2.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团队核心成员不超过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5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人；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br/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 xml:space="preserve">　　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3.</w:t>
      </w:r>
      <w:r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t>参赛项目的创意、产品、技术及相关专利归属参赛团队，与其它单位或个人无知识产权纠纷。</w:t>
      </w:r>
    </w:p>
    <w:p w:rsidR="00CC051B" w:rsidRDefault="00CC051B" w:rsidP="00CC051B">
      <w:pPr>
        <w:ind w:firstLine="645"/>
        <w:rPr>
          <w:rFonts w:ascii="Times New Roman" w:eastAsia="仿宋_GB2312" w:hAnsi="Times New Roman" w:cs="仿宋_GB2312"/>
          <w:color w:val="070707"/>
          <w:kern w:val="0"/>
          <w:sz w:val="32"/>
          <w:szCs w:val="32"/>
        </w:rPr>
      </w:pPr>
    </w:p>
    <w:p w:rsidR="006F46F6" w:rsidRDefault="00CC051B" w:rsidP="00CC051B">
      <w:pPr>
        <w:ind w:firstLine="645"/>
        <w:rPr>
          <w:rFonts w:ascii="Times New Roman" w:hAnsi="Times New Roman"/>
        </w:rPr>
      </w:pPr>
      <w:r w:rsidRPr="00CC051B">
        <w:rPr>
          <w:rFonts w:ascii="Times New Roman" w:eastAsia="仿宋_GB2312" w:hAnsi="Times New Roman" w:cs="仿宋_GB2312"/>
          <w:noProof/>
          <w:color w:val="070707"/>
          <w:kern w:val="0"/>
          <w:sz w:val="32"/>
          <w:szCs w:val="32"/>
        </w:rPr>
        <w:lastRenderedPageBreak/>
        <w:drawing>
          <wp:inline distT="0" distB="0" distL="0" distR="0">
            <wp:extent cx="5274310" cy="7448992"/>
            <wp:effectExtent l="0" t="0" r="2540" b="0"/>
            <wp:docPr id="2" name="图片 2" descr="D:\用户目录\Documents\Tencent Files\374580837\FileRecv\MobileFile\IMG_20200331_16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用户目录\Documents\Tencent Files\374580837\FileRecv\MobileFile\IMG_20200331_1658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48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46F6">
        <w:rPr>
          <w:rFonts w:ascii="Times New Roman" w:eastAsia="仿宋_GB2312" w:hAnsi="Times New Roman" w:cs="仿宋_GB2312" w:hint="eastAsia"/>
          <w:color w:val="070707"/>
          <w:kern w:val="0"/>
          <w:sz w:val="32"/>
          <w:szCs w:val="32"/>
        </w:rPr>
        <w:br/>
      </w:r>
      <w:r w:rsidR="006F46F6">
        <w:rPr>
          <w:rFonts w:ascii="Times New Roman" w:eastAsia="楷体" w:hAnsi="Times New Roman" w:cs="楷体" w:hint="eastAsia"/>
          <w:color w:val="070707"/>
          <w:kern w:val="0"/>
          <w:sz w:val="32"/>
          <w:szCs w:val="32"/>
        </w:rPr>
        <w:t xml:space="preserve">　　</w:t>
      </w:r>
    </w:p>
    <w:p w:rsidR="006F46F6" w:rsidRPr="00C52ED0" w:rsidRDefault="006F46F6" w:rsidP="006F46F6">
      <w:pPr>
        <w:spacing w:line="540" w:lineRule="exact"/>
        <w:ind w:firstLineChars="350" w:firstLine="1120"/>
        <w:rPr>
          <w:rFonts w:ascii="仿宋" w:eastAsia="仿宋" w:hAnsi="仿宋"/>
          <w:sz w:val="32"/>
          <w:szCs w:val="32"/>
        </w:rPr>
      </w:pPr>
    </w:p>
    <w:p w:rsidR="00BF1252" w:rsidRPr="006F46F6" w:rsidRDefault="00BF1252"/>
    <w:sectPr w:rsidR="00BF1252" w:rsidRPr="006F4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F6"/>
    <w:rsid w:val="00377A4B"/>
    <w:rsid w:val="006F46F6"/>
    <w:rsid w:val="008F4138"/>
    <w:rsid w:val="00B5752A"/>
    <w:rsid w:val="00BF1252"/>
    <w:rsid w:val="00CC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62187-2211-4C62-B197-0D545207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6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lisz</dc:creator>
  <cp:keywords/>
  <dc:description/>
  <cp:lastModifiedBy>lisz</cp:lastModifiedBy>
  <cp:revision>4</cp:revision>
  <cp:lastPrinted>2020-04-02T07:26:00Z</cp:lastPrinted>
  <dcterms:created xsi:type="dcterms:W3CDTF">2020-03-31T08:47:00Z</dcterms:created>
  <dcterms:modified xsi:type="dcterms:W3CDTF">2020-04-02T07:26:00Z</dcterms:modified>
</cp:coreProperties>
</file>